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0B3" w:rsidRPr="007310B3" w:rsidRDefault="007310B3" w:rsidP="00B662CF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7310B3">
        <w:rPr>
          <w:rFonts w:ascii="微軟正黑體" w:eastAsia="微軟正黑體" w:hAnsi="微軟正黑體" w:hint="eastAsia"/>
          <w:sz w:val="36"/>
          <w:szCs w:val="36"/>
        </w:rPr>
        <w:t xml:space="preserve">大手牽小手 </w:t>
      </w:r>
      <w:proofErr w:type="gramStart"/>
      <w:r w:rsidRPr="007310B3">
        <w:rPr>
          <w:rFonts w:ascii="微軟正黑體" w:eastAsia="微軟正黑體" w:hAnsi="微軟正黑體" w:hint="eastAsia"/>
          <w:sz w:val="36"/>
          <w:szCs w:val="36"/>
        </w:rPr>
        <w:t>教政所</w:t>
      </w:r>
      <w:proofErr w:type="gramEnd"/>
      <w:r w:rsidRPr="007310B3">
        <w:rPr>
          <w:rFonts w:ascii="微軟正黑體" w:eastAsia="微軟正黑體" w:hAnsi="微軟正黑體" w:hint="eastAsia"/>
          <w:sz w:val="36"/>
          <w:szCs w:val="36"/>
        </w:rPr>
        <w:t>執行高教深耕計畫</w:t>
      </w:r>
    </w:p>
    <w:p w:rsidR="007310B3" w:rsidRDefault="007310B3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2018年9月4日 星期二 地點：淡江大學　教育學院　六樓會議室</w:t>
      </w:r>
      <w:bookmarkStart w:id="0" w:name="_GoBack"/>
      <w:bookmarkEnd w:id="0"/>
    </w:p>
    <w:tbl>
      <w:tblPr>
        <w:tblStyle w:val="a3"/>
        <w:tblW w:w="10065" w:type="dxa"/>
        <w:tblInd w:w="-601" w:type="dxa"/>
        <w:tblLook w:val="04A0" w:firstRow="1" w:lastRow="0" w:firstColumn="1" w:lastColumn="0" w:noHBand="0" w:noVBand="1"/>
      </w:tblPr>
      <w:tblGrid>
        <w:gridCol w:w="1702"/>
        <w:gridCol w:w="3543"/>
        <w:gridCol w:w="4820"/>
      </w:tblGrid>
      <w:tr w:rsidR="00A95F51" w:rsidTr="00E0506A">
        <w:trPr>
          <w:trHeight w:val="535"/>
        </w:trPr>
        <w:tc>
          <w:tcPr>
            <w:tcW w:w="1702" w:type="dxa"/>
            <w:shd w:val="clear" w:color="auto" w:fill="DAEEF3" w:themeFill="accent5" w:themeFillTint="33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3543" w:type="dxa"/>
            <w:shd w:val="clear" w:color="auto" w:fill="DAEEF3" w:themeFill="accent5" w:themeFillTint="33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活動內容</w:t>
            </w:r>
          </w:p>
        </w:tc>
        <w:tc>
          <w:tcPr>
            <w:tcW w:w="4820" w:type="dxa"/>
            <w:shd w:val="clear" w:color="auto" w:fill="DAEEF3" w:themeFill="accent5" w:themeFillTint="33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主講人</w:t>
            </w:r>
          </w:p>
        </w:tc>
      </w:tr>
      <w:tr w:rsidR="00A95F51" w:rsidTr="00A95F51">
        <w:tc>
          <w:tcPr>
            <w:tcW w:w="1702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9:30~10:00</w:t>
            </w:r>
          </w:p>
        </w:tc>
        <w:tc>
          <w:tcPr>
            <w:tcW w:w="3543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報到</w:t>
            </w:r>
          </w:p>
        </w:tc>
        <w:tc>
          <w:tcPr>
            <w:tcW w:w="4820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教政所</w:t>
            </w:r>
            <w:proofErr w:type="gramEnd"/>
          </w:p>
        </w:tc>
      </w:tr>
      <w:tr w:rsidR="00CD60FF" w:rsidTr="00A95F51">
        <w:tc>
          <w:tcPr>
            <w:tcW w:w="1702" w:type="dxa"/>
          </w:tcPr>
          <w:p w:rsidR="00CD60FF" w:rsidRDefault="00CD60FF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10:00~10:10</w:t>
            </w:r>
          </w:p>
        </w:tc>
        <w:tc>
          <w:tcPr>
            <w:tcW w:w="3543" w:type="dxa"/>
          </w:tcPr>
          <w:p w:rsidR="00CD60FF" w:rsidRDefault="00CD60FF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開幕歡迎</w:t>
            </w:r>
          </w:p>
        </w:tc>
        <w:tc>
          <w:tcPr>
            <w:tcW w:w="4820" w:type="dxa"/>
          </w:tcPr>
          <w:p w:rsidR="00CD60FF" w:rsidRDefault="00CD60FF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淡江教育學院 潘慧玲 院長</w:t>
            </w:r>
          </w:p>
        </w:tc>
      </w:tr>
      <w:tr w:rsidR="00A95F51" w:rsidTr="00A95F51">
        <w:tc>
          <w:tcPr>
            <w:tcW w:w="1702" w:type="dxa"/>
          </w:tcPr>
          <w:p w:rsidR="00A95F51" w:rsidRDefault="00CD60FF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10:10~10:3</w:t>
            </w:r>
            <w:r w:rsidR="00A95F51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3543" w:type="dxa"/>
          </w:tcPr>
          <w:p w:rsidR="00A95F51" w:rsidRDefault="00CD60FF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高教深耕計畫引言說明</w:t>
            </w:r>
          </w:p>
        </w:tc>
        <w:tc>
          <w:tcPr>
            <w:tcW w:w="4820" w:type="dxa"/>
          </w:tcPr>
          <w:p w:rsidR="00A95F51" w:rsidRDefault="00CD60FF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淡江</w:t>
            </w:r>
            <w:r w:rsidR="00A95F51">
              <w:rPr>
                <w:rFonts w:ascii="微軟正黑體" w:eastAsia="微軟正黑體" w:hAnsi="微軟正黑體" w:hint="eastAsia"/>
              </w:rPr>
              <w:t>教政所</w:t>
            </w:r>
            <w:proofErr w:type="gramEnd"/>
            <w:r w:rsidR="00A95F51">
              <w:rPr>
                <w:rFonts w:ascii="微軟正黑體" w:eastAsia="微軟正黑體" w:hAnsi="微軟正黑體" w:hint="eastAsia"/>
              </w:rPr>
              <w:t xml:space="preserve"> 薛雅慈 所長</w:t>
            </w:r>
          </w:p>
        </w:tc>
      </w:tr>
      <w:tr w:rsidR="00A95F51" w:rsidTr="00A95F51">
        <w:tc>
          <w:tcPr>
            <w:tcW w:w="1702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10:30~11:10</w:t>
            </w:r>
          </w:p>
        </w:tc>
        <w:tc>
          <w:tcPr>
            <w:tcW w:w="3543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專題演講：</w:t>
            </w:r>
          </w:p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大學社會責任</w:t>
            </w:r>
            <w:proofErr w:type="gramStart"/>
            <w:r>
              <w:rPr>
                <w:rFonts w:ascii="微軟正黑體" w:eastAsia="微軟正黑體" w:hAnsi="微軟正黑體"/>
              </w:rPr>
              <w:t>—</w:t>
            </w:r>
            <w:proofErr w:type="gramEnd"/>
            <w:r>
              <w:rPr>
                <w:rFonts w:ascii="微軟正黑體" w:eastAsia="微軟正黑體" w:hAnsi="微軟正黑體" w:hint="eastAsia"/>
              </w:rPr>
              <w:t>地方學的經營</w:t>
            </w:r>
          </w:p>
        </w:tc>
        <w:tc>
          <w:tcPr>
            <w:tcW w:w="4820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屏東大學</w:t>
            </w:r>
            <w:r w:rsidR="001D548E">
              <w:rPr>
                <w:rFonts w:ascii="微軟正黑體" w:eastAsia="微軟正黑體" w:hAnsi="微軟正黑體" w:hint="eastAsia"/>
              </w:rPr>
              <w:t xml:space="preserve"> 社會發展學系 系主任</w:t>
            </w:r>
          </w:p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李錦旭 </w:t>
            </w:r>
            <w:r w:rsidR="001D548E">
              <w:rPr>
                <w:rFonts w:ascii="微軟正黑體" w:eastAsia="微軟正黑體" w:hAnsi="微軟正黑體" w:hint="eastAsia"/>
              </w:rPr>
              <w:t>教授</w:t>
            </w:r>
          </w:p>
        </w:tc>
      </w:tr>
      <w:tr w:rsidR="00A95F51" w:rsidTr="00A95F51">
        <w:tc>
          <w:tcPr>
            <w:tcW w:w="1702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11:10~12:00</w:t>
            </w:r>
          </w:p>
        </w:tc>
        <w:tc>
          <w:tcPr>
            <w:tcW w:w="3543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雙向座談 Q&amp;A</w:t>
            </w:r>
          </w:p>
        </w:tc>
        <w:tc>
          <w:tcPr>
            <w:tcW w:w="4820" w:type="dxa"/>
          </w:tcPr>
          <w:p w:rsidR="00A95F51" w:rsidRDefault="00A95F5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薛雅慈</w:t>
            </w:r>
            <w:r w:rsidR="00426B89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所長 &amp; 李錦旭 主任</w:t>
            </w:r>
          </w:p>
        </w:tc>
      </w:tr>
      <w:tr w:rsidR="001D548E" w:rsidTr="008D36E7">
        <w:tc>
          <w:tcPr>
            <w:tcW w:w="1702" w:type="dxa"/>
          </w:tcPr>
          <w:p w:rsidR="001D548E" w:rsidRDefault="001D548E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12:00~13:00</w:t>
            </w:r>
          </w:p>
        </w:tc>
        <w:tc>
          <w:tcPr>
            <w:tcW w:w="8363" w:type="dxa"/>
            <w:gridSpan w:val="2"/>
          </w:tcPr>
          <w:p w:rsidR="001D548E" w:rsidRDefault="001D548E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午餐 休息</w:t>
            </w:r>
          </w:p>
        </w:tc>
      </w:tr>
      <w:tr w:rsidR="00BD6A15" w:rsidTr="00A95F51">
        <w:tc>
          <w:tcPr>
            <w:tcW w:w="1702" w:type="dxa"/>
          </w:tcPr>
          <w:p w:rsidR="00BD6A15" w:rsidRDefault="00BD6A15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13:00~14:00</w:t>
            </w:r>
          </w:p>
        </w:tc>
        <w:tc>
          <w:tcPr>
            <w:tcW w:w="3543" w:type="dxa"/>
          </w:tcPr>
          <w:p w:rsidR="00BD6A15" w:rsidRDefault="00BD6A15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校園巡禮-認識大學</w:t>
            </w:r>
            <w:r w:rsidR="00866CB7">
              <w:rPr>
                <w:rFonts w:ascii="微軟正黑體" w:eastAsia="微軟正黑體" w:hAnsi="微軟正黑體" w:hint="eastAsia"/>
              </w:rPr>
              <w:t>(八</w:t>
            </w:r>
            <w:proofErr w:type="gramStart"/>
            <w:r w:rsidR="00866CB7">
              <w:rPr>
                <w:rFonts w:ascii="微軟正黑體" w:eastAsia="微軟正黑體" w:hAnsi="微軟正黑體" w:hint="eastAsia"/>
              </w:rPr>
              <w:t>斗</w:t>
            </w:r>
            <w:proofErr w:type="gramEnd"/>
            <w:r w:rsidR="00866CB7">
              <w:rPr>
                <w:rFonts w:ascii="微軟正黑體" w:eastAsia="微軟正黑體" w:hAnsi="微軟正黑體" w:hint="eastAsia"/>
              </w:rPr>
              <w:t>高中)</w:t>
            </w:r>
          </w:p>
        </w:tc>
        <w:tc>
          <w:tcPr>
            <w:tcW w:w="4820" w:type="dxa"/>
          </w:tcPr>
          <w:p w:rsidR="00BD6A15" w:rsidRDefault="00BD6A15" w:rsidP="00781ABC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教政所</w:t>
            </w:r>
            <w:proofErr w:type="gramEnd"/>
          </w:p>
        </w:tc>
      </w:tr>
      <w:tr w:rsidR="00BD6A15" w:rsidTr="00A95F51">
        <w:tc>
          <w:tcPr>
            <w:tcW w:w="1702" w:type="dxa"/>
          </w:tcPr>
          <w:p w:rsidR="00BD6A15" w:rsidRDefault="00866CB7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14:00~15:00</w:t>
            </w:r>
          </w:p>
        </w:tc>
        <w:tc>
          <w:tcPr>
            <w:tcW w:w="3543" w:type="dxa"/>
          </w:tcPr>
          <w:p w:rsidR="00866CB7" w:rsidRDefault="00866CB7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基隆八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斗</w:t>
            </w:r>
            <w:proofErr w:type="gramEnd"/>
            <w:r>
              <w:rPr>
                <w:rFonts w:ascii="微軟正黑體" w:eastAsia="微軟正黑體" w:hAnsi="微軟正黑體" w:hint="eastAsia"/>
              </w:rPr>
              <w:t>高中 地方學</w:t>
            </w:r>
          </w:p>
          <w:p w:rsidR="00BD6A15" w:rsidRDefault="00866CB7" w:rsidP="00D07A2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訪談耆老-製作繪本</w:t>
            </w:r>
            <w:r w:rsidR="00D07A28">
              <w:rPr>
                <w:rFonts w:ascii="微軟正黑體" w:eastAsia="微軟正黑體" w:hAnsi="微軟正黑體" w:hint="eastAsia"/>
              </w:rPr>
              <w:t>實務分享</w:t>
            </w:r>
          </w:p>
        </w:tc>
        <w:tc>
          <w:tcPr>
            <w:tcW w:w="4820" w:type="dxa"/>
          </w:tcPr>
          <w:p w:rsidR="00BD6A15" w:rsidRDefault="004D771B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基隆</w:t>
            </w:r>
            <w:r w:rsidR="006259AA">
              <w:rPr>
                <w:rFonts w:ascii="微軟正黑體" w:eastAsia="微軟正黑體" w:hAnsi="微軟正黑體" w:hint="eastAsia"/>
              </w:rPr>
              <w:t xml:space="preserve">市 </w:t>
            </w:r>
            <w:r>
              <w:rPr>
                <w:rFonts w:ascii="微軟正黑體" w:eastAsia="微軟正黑體" w:hAnsi="微軟正黑體" w:hint="eastAsia"/>
              </w:rPr>
              <w:t>八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斗</w:t>
            </w:r>
            <w:proofErr w:type="gramEnd"/>
            <w:r>
              <w:rPr>
                <w:rFonts w:ascii="微軟正黑體" w:eastAsia="微軟正黑體" w:hAnsi="微軟正黑體" w:hint="eastAsia"/>
              </w:rPr>
              <w:t>高中 師生團隊</w:t>
            </w:r>
          </w:p>
          <w:p w:rsidR="006259AA" w:rsidRPr="004D771B" w:rsidRDefault="00CD60FF">
            <w:pPr>
              <w:rPr>
                <w:rFonts w:ascii="微軟正黑體" w:eastAsia="微軟正黑體" w:hAnsi="微軟正黑體"/>
              </w:rPr>
            </w:pPr>
            <w:r w:rsidRPr="00CD60FF">
              <w:rPr>
                <w:rFonts w:ascii="微軟正黑體" w:eastAsia="微軟正黑體" w:hAnsi="微軟正黑體" w:hint="eastAsia"/>
              </w:rPr>
              <w:t>鄧淑卿老師 &amp; 李季娥老師</w:t>
            </w:r>
            <w:r>
              <w:rPr>
                <w:rFonts w:ascii="微軟正黑體" w:eastAsia="微軟正黑體" w:hAnsi="微軟正黑體" w:hint="eastAsia"/>
              </w:rPr>
              <w:t xml:space="preserve"> &amp;學生</w:t>
            </w:r>
          </w:p>
        </w:tc>
      </w:tr>
      <w:tr w:rsidR="00BD6A15" w:rsidRPr="00375E02" w:rsidTr="00A95F51">
        <w:tc>
          <w:tcPr>
            <w:tcW w:w="1702" w:type="dxa"/>
          </w:tcPr>
          <w:p w:rsidR="00BD6A15" w:rsidRDefault="00375E02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15:00~15:30</w:t>
            </w:r>
          </w:p>
        </w:tc>
        <w:tc>
          <w:tcPr>
            <w:tcW w:w="3543" w:type="dxa"/>
          </w:tcPr>
          <w:p w:rsidR="00BD6A15" w:rsidRDefault="00375E02" w:rsidP="00375E02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綜合討論與回饋 </w:t>
            </w:r>
          </w:p>
        </w:tc>
        <w:tc>
          <w:tcPr>
            <w:tcW w:w="4820" w:type="dxa"/>
          </w:tcPr>
          <w:p w:rsidR="00BD6A15" w:rsidRDefault="00D07A28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教政所</w:t>
            </w:r>
            <w:proofErr w:type="gramEnd"/>
          </w:p>
        </w:tc>
      </w:tr>
      <w:tr w:rsidR="00375E02" w:rsidRPr="00375E02" w:rsidTr="00A95F51">
        <w:tc>
          <w:tcPr>
            <w:tcW w:w="1702" w:type="dxa"/>
          </w:tcPr>
          <w:p w:rsidR="00375E02" w:rsidRDefault="00426B89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15:3</w:t>
            </w:r>
            <w:r w:rsidR="00375E02">
              <w:rPr>
                <w:rFonts w:ascii="微軟正黑體" w:eastAsia="微軟正黑體" w:hAnsi="微軟正黑體" w:hint="eastAsia"/>
              </w:rPr>
              <w:t>0~</w:t>
            </w:r>
          </w:p>
        </w:tc>
        <w:tc>
          <w:tcPr>
            <w:tcW w:w="3543" w:type="dxa"/>
          </w:tcPr>
          <w:p w:rsidR="00375E02" w:rsidRDefault="00375E02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平安賦歸</w:t>
            </w:r>
          </w:p>
        </w:tc>
        <w:tc>
          <w:tcPr>
            <w:tcW w:w="4820" w:type="dxa"/>
          </w:tcPr>
          <w:p w:rsidR="00375E02" w:rsidRDefault="00375E02">
            <w:pPr>
              <w:rPr>
                <w:rFonts w:ascii="微軟正黑體" w:eastAsia="微軟正黑體" w:hAnsi="微軟正黑體"/>
              </w:rPr>
            </w:pPr>
          </w:p>
        </w:tc>
      </w:tr>
    </w:tbl>
    <w:p w:rsidR="007310B3" w:rsidRDefault="007310B3" w:rsidP="00375E02">
      <w:pPr>
        <w:rPr>
          <w:rFonts w:ascii="微軟正黑體" w:eastAsia="微軟正黑體" w:hAnsi="微軟正黑體"/>
        </w:rPr>
      </w:pPr>
    </w:p>
    <w:p w:rsidR="00061AC4" w:rsidRDefault="00061AC4" w:rsidP="00375E02">
      <w:pPr>
        <w:rPr>
          <w:rFonts w:ascii="微軟正黑體" w:eastAsia="微軟正黑體" w:hAnsi="微軟正黑體"/>
        </w:rPr>
      </w:pPr>
    </w:p>
    <w:p w:rsidR="00061AC4" w:rsidRDefault="00061AC4" w:rsidP="00375E02">
      <w:pPr>
        <w:rPr>
          <w:rFonts w:ascii="微軟正黑體" w:eastAsia="微軟正黑體" w:hAnsi="微軟正黑體"/>
        </w:rPr>
      </w:pPr>
    </w:p>
    <w:p w:rsidR="00061AC4" w:rsidRDefault="00061AC4" w:rsidP="00375E02">
      <w:pPr>
        <w:rPr>
          <w:rFonts w:ascii="微軟正黑體" w:eastAsia="微軟正黑體" w:hAnsi="微軟正黑體"/>
        </w:rPr>
      </w:pPr>
    </w:p>
    <w:p w:rsidR="00061AC4" w:rsidRPr="007310B3" w:rsidRDefault="00061AC4" w:rsidP="00061AC4">
      <w:pPr>
        <w:spacing w:line="480" w:lineRule="exact"/>
        <w:jc w:val="center"/>
        <w:rPr>
          <w:rFonts w:ascii="微軟正黑體" w:eastAsia="微軟正黑體" w:hAnsi="微軟正黑體"/>
          <w:sz w:val="36"/>
          <w:szCs w:val="36"/>
        </w:rPr>
      </w:pPr>
      <w:r w:rsidRPr="007310B3">
        <w:rPr>
          <w:rFonts w:ascii="微軟正黑體" w:eastAsia="微軟正黑體" w:hAnsi="微軟正黑體" w:hint="eastAsia"/>
          <w:sz w:val="36"/>
          <w:szCs w:val="36"/>
        </w:rPr>
        <w:lastRenderedPageBreak/>
        <w:t xml:space="preserve">大手牽小手 </w:t>
      </w:r>
      <w:proofErr w:type="gramStart"/>
      <w:r w:rsidRPr="007310B3">
        <w:rPr>
          <w:rFonts w:ascii="微軟正黑體" w:eastAsia="微軟正黑體" w:hAnsi="微軟正黑體" w:hint="eastAsia"/>
          <w:sz w:val="36"/>
          <w:szCs w:val="36"/>
        </w:rPr>
        <w:t>教政所</w:t>
      </w:r>
      <w:proofErr w:type="gramEnd"/>
      <w:r w:rsidRPr="007310B3">
        <w:rPr>
          <w:rFonts w:ascii="微軟正黑體" w:eastAsia="微軟正黑體" w:hAnsi="微軟正黑體" w:hint="eastAsia"/>
          <w:sz w:val="36"/>
          <w:szCs w:val="36"/>
        </w:rPr>
        <w:t>執行高教深耕計畫</w:t>
      </w:r>
    </w:p>
    <w:p w:rsidR="00061AC4" w:rsidRDefault="00061AC4" w:rsidP="00061AC4">
      <w:pPr>
        <w:spacing w:line="480" w:lineRule="exac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2018年9月5日 星期三 地點：淡江大學　教育學院　六樓會議室</w:t>
      </w:r>
    </w:p>
    <w:tbl>
      <w:tblPr>
        <w:tblStyle w:val="a3"/>
        <w:tblW w:w="9781" w:type="dxa"/>
        <w:tblInd w:w="-601" w:type="dxa"/>
        <w:tblLook w:val="04A0" w:firstRow="1" w:lastRow="0" w:firstColumn="1" w:lastColumn="0" w:noHBand="0" w:noVBand="1"/>
      </w:tblPr>
      <w:tblGrid>
        <w:gridCol w:w="1702"/>
        <w:gridCol w:w="3543"/>
        <w:gridCol w:w="4536"/>
      </w:tblGrid>
      <w:tr w:rsidR="00061AC4" w:rsidTr="005A47FC">
        <w:tc>
          <w:tcPr>
            <w:tcW w:w="1702" w:type="dxa"/>
            <w:shd w:val="clear" w:color="auto" w:fill="DAEEF3" w:themeFill="accent5" w:themeFillTint="33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3543" w:type="dxa"/>
            <w:shd w:val="clear" w:color="auto" w:fill="DAEEF3" w:themeFill="accent5" w:themeFillTint="33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活動內容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主講人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9:30~10:00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報到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教政所</w:t>
            </w:r>
            <w:proofErr w:type="gramEnd"/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10:00~10:10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開幕歡迎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淡江教育學院 潘慧玲 院長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10:10~10:30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高教深耕計畫引言說明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淡江教政所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薛雅慈 所長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10:30~11:30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專題演講：</w:t>
            </w:r>
          </w:p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國際教育-大學與高中發展方向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淡江大學 師資培育中心</w:t>
            </w:r>
          </w:p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陳劍涵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主任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11:30~12:00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雙向座談 Q&amp;A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薛雅慈 所長 &amp;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陳劍涵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主任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12:00~13:00</w:t>
            </w:r>
          </w:p>
        </w:tc>
        <w:tc>
          <w:tcPr>
            <w:tcW w:w="8079" w:type="dxa"/>
            <w:gridSpan w:val="2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午餐 休息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13:00~13:20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專題演講：</w:t>
            </w:r>
          </w:p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程式教育-APCS證照推廣課程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淡江大學 電機工程學系</w:t>
            </w:r>
          </w:p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饒建奇 教授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13:20~14:00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專題演講：</w:t>
            </w:r>
          </w:p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資訊教育-大學各系發展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淡江大學 資訊管理學系</w:t>
            </w:r>
          </w:p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戴敏育 教授 &amp; 施盛寶 教授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14:00~14:40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專題演講：</w:t>
            </w:r>
          </w:p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高中端資訊教育的需求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台北市立 中正高中</w:t>
            </w:r>
          </w:p>
          <w:p w:rsidR="00061AC4" w:rsidRPr="004D771B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賴和隆 老師</w:t>
            </w:r>
          </w:p>
        </w:tc>
      </w:tr>
      <w:tr w:rsidR="00061AC4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14:40~15:00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茶敘休息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</w:p>
        </w:tc>
      </w:tr>
      <w:tr w:rsidR="00061AC4" w:rsidRPr="00375E02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15:00~15:30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綜合討論與回饋 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</w:p>
        </w:tc>
      </w:tr>
      <w:tr w:rsidR="00061AC4" w:rsidRPr="00375E02" w:rsidTr="005A47FC">
        <w:tc>
          <w:tcPr>
            <w:tcW w:w="1702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15:30~</w:t>
            </w:r>
          </w:p>
        </w:tc>
        <w:tc>
          <w:tcPr>
            <w:tcW w:w="3543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平安賦歸</w:t>
            </w:r>
          </w:p>
        </w:tc>
        <w:tc>
          <w:tcPr>
            <w:tcW w:w="4536" w:type="dxa"/>
          </w:tcPr>
          <w:p w:rsidR="00061AC4" w:rsidRDefault="00061AC4" w:rsidP="005A47FC">
            <w:pPr>
              <w:rPr>
                <w:rFonts w:ascii="微軟正黑體" w:eastAsia="微軟正黑體" w:hAnsi="微軟正黑體"/>
              </w:rPr>
            </w:pPr>
          </w:p>
        </w:tc>
      </w:tr>
    </w:tbl>
    <w:p w:rsidR="00061AC4" w:rsidRPr="007310B3" w:rsidRDefault="00061AC4" w:rsidP="00061AC4">
      <w:pPr>
        <w:rPr>
          <w:rFonts w:ascii="微軟正黑體" w:eastAsia="微軟正黑體" w:hAnsi="微軟正黑體"/>
        </w:rPr>
      </w:pPr>
    </w:p>
    <w:p w:rsidR="00061AC4" w:rsidRDefault="00061AC4" w:rsidP="00375E02">
      <w:pPr>
        <w:rPr>
          <w:rFonts w:ascii="微軟正黑體" w:eastAsia="微軟正黑體" w:hAnsi="微軟正黑體"/>
        </w:rPr>
      </w:pPr>
    </w:p>
    <w:p w:rsidR="00061AC4" w:rsidRPr="007310B3" w:rsidRDefault="00061AC4" w:rsidP="00375E02">
      <w:pPr>
        <w:rPr>
          <w:rFonts w:ascii="微軟正黑體" w:eastAsia="微軟正黑體" w:hAnsi="微軟正黑體" w:hint="eastAsia"/>
        </w:rPr>
      </w:pPr>
    </w:p>
    <w:sectPr w:rsidR="00061AC4" w:rsidRPr="007310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D44"/>
    <w:rsid w:val="00061AC4"/>
    <w:rsid w:val="001D548E"/>
    <w:rsid w:val="00371D44"/>
    <w:rsid w:val="00375E02"/>
    <w:rsid w:val="003B1C4B"/>
    <w:rsid w:val="003B61B7"/>
    <w:rsid w:val="00426B89"/>
    <w:rsid w:val="004D771B"/>
    <w:rsid w:val="00533D0D"/>
    <w:rsid w:val="006259AA"/>
    <w:rsid w:val="007310B3"/>
    <w:rsid w:val="007D3E99"/>
    <w:rsid w:val="007D5D2D"/>
    <w:rsid w:val="00804243"/>
    <w:rsid w:val="00866CB7"/>
    <w:rsid w:val="008D56FF"/>
    <w:rsid w:val="0091054F"/>
    <w:rsid w:val="00994EDE"/>
    <w:rsid w:val="00A95F51"/>
    <w:rsid w:val="00B057E4"/>
    <w:rsid w:val="00B662CF"/>
    <w:rsid w:val="00BD6A15"/>
    <w:rsid w:val="00CD60FF"/>
    <w:rsid w:val="00D07A28"/>
    <w:rsid w:val="00E0506A"/>
    <w:rsid w:val="00E4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A4C76"/>
  <w15:docId w15:val="{A592BD99-28AF-4B7E-90B7-6C0EA78DD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</dc:creator>
  <cp:keywords/>
  <dc:description/>
  <cp:lastModifiedBy>happygirllee2013@gmail.com</cp:lastModifiedBy>
  <cp:revision>2</cp:revision>
  <dcterms:created xsi:type="dcterms:W3CDTF">2018-08-17T03:41:00Z</dcterms:created>
  <dcterms:modified xsi:type="dcterms:W3CDTF">2018-08-17T03:41:00Z</dcterms:modified>
</cp:coreProperties>
</file>